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1C2ED0B5" w:rsidR="00BC3B8C" w:rsidRDefault="00EF262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lang w:val="ka-GE"/>
              </w:rPr>
              <w:t xml:space="preserve">კვების ბლოკი 12 </w:t>
            </w:r>
            <w:r>
              <w:rPr>
                <w:b/>
              </w:rPr>
              <w:t>v (</w:t>
            </w:r>
            <w:r w:rsidRPr="000C2D91">
              <w:rPr>
                <w:b/>
              </w:rPr>
              <w:t xml:space="preserve">Deep cool </w:t>
            </w:r>
            <w:r>
              <w:rPr>
                <w:b/>
              </w:rPr>
              <w:t>DE 500 V2)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0F6A2330" w:rsidR="00BC3B8C" w:rsidRDefault="00EF262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12772C88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>5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ეტაპად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 xml:space="preserve"> - მარტი, მაისი, ივლისი, სექტემბერი, ნოემბერი.</w:t>
      </w:r>
      <w:bookmarkStart w:id="0" w:name="_GoBack"/>
      <w:bookmarkEnd w:id="0"/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7A806" w14:textId="77777777" w:rsidR="004B1F94" w:rsidRDefault="004B1F94">
      <w:pPr>
        <w:spacing w:after="0" w:line="240" w:lineRule="auto"/>
      </w:pPr>
      <w:r>
        <w:separator/>
      </w:r>
    </w:p>
  </w:endnote>
  <w:endnote w:type="continuationSeparator" w:id="0">
    <w:p w14:paraId="2B4EF0E6" w14:textId="77777777" w:rsidR="004B1F94" w:rsidRDefault="004B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ABA83D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6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26286" w14:textId="77777777" w:rsidR="004B1F94" w:rsidRDefault="004B1F94">
      <w:pPr>
        <w:spacing w:after="0" w:line="240" w:lineRule="auto"/>
      </w:pPr>
      <w:r>
        <w:separator/>
      </w:r>
    </w:p>
  </w:footnote>
  <w:footnote w:type="continuationSeparator" w:id="0">
    <w:p w14:paraId="13AE7EF4" w14:textId="77777777" w:rsidR="004B1F94" w:rsidRDefault="004B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11</cp:revision>
  <cp:lastPrinted>2019-08-16T08:18:00Z</cp:lastPrinted>
  <dcterms:created xsi:type="dcterms:W3CDTF">2020-02-05T08:45:00Z</dcterms:created>
  <dcterms:modified xsi:type="dcterms:W3CDTF">2020-03-06T11:31:00Z</dcterms:modified>
</cp:coreProperties>
</file>